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6A" w:rsidRPr="000B7EAB" w:rsidRDefault="000B7EAB">
      <w:pPr>
        <w:rPr>
          <w:sz w:val="28"/>
        </w:rPr>
      </w:pPr>
      <w:r>
        <w:rPr>
          <w:sz w:val="28"/>
        </w:rPr>
        <w:t>1)Прочитать с.28-31. Произведения для оркестра</w:t>
      </w:r>
      <w:r>
        <w:rPr>
          <w:sz w:val="28"/>
        </w:rPr>
        <w:br/>
        <w:t>2)Выучить наизусть одну тему на выбор 17,18,20. Видео</w:t>
      </w:r>
      <w:r>
        <w:rPr>
          <w:sz w:val="28"/>
        </w:rPr>
        <w:br/>
        <w:t>3)Ответить на вопросы 2 и 3. Фото</w:t>
      </w:r>
      <w:r>
        <w:rPr>
          <w:sz w:val="28"/>
        </w:rPr>
        <w:br/>
      </w:r>
    </w:p>
    <w:sectPr w:rsidR="0033006A" w:rsidRPr="000B7EAB" w:rsidSect="0033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EAB"/>
    <w:rsid w:val="000B7EAB"/>
    <w:rsid w:val="0033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2020-12-09T11:48:00Z</dcterms:created>
  <dcterms:modified xsi:type="dcterms:W3CDTF">2020-12-09T11:49:00Z</dcterms:modified>
</cp:coreProperties>
</file>